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КРИВОШЕИНСКО</w:t>
      </w:r>
      <w:r>
        <w:rPr>
          <w:rFonts w:ascii="Arial" w:hAnsi="Arial" w:cs="Arial"/>
          <w:sz w:val="24"/>
          <w:szCs w:val="24"/>
        </w:rPr>
        <w:t>ГО</w:t>
      </w:r>
      <w:r w:rsidRPr="00F70D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70DAA">
        <w:rPr>
          <w:rFonts w:ascii="Arial" w:hAnsi="Arial" w:cs="Arial"/>
          <w:sz w:val="24"/>
          <w:szCs w:val="24"/>
        </w:rPr>
        <w:t>СЕЛЬСКО</w:t>
      </w:r>
      <w:r>
        <w:rPr>
          <w:rFonts w:ascii="Arial" w:hAnsi="Arial" w:cs="Arial"/>
          <w:sz w:val="24"/>
          <w:szCs w:val="24"/>
        </w:rPr>
        <w:t>ГО  ПОСЕЛЕНИЯ</w:t>
      </w: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ПОСТАНОВЛЕНИЕ</w:t>
      </w: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</w:p>
    <w:p w:rsidR="004630B9" w:rsidRPr="007A4FF6" w:rsidRDefault="004630B9" w:rsidP="004630B9">
      <w:pPr>
        <w:jc w:val="center"/>
        <w:rPr>
          <w:rFonts w:ascii="Arial" w:hAnsi="Arial" w:cs="Arial"/>
          <w:sz w:val="28"/>
          <w:szCs w:val="28"/>
        </w:rPr>
      </w:pPr>
    </w:p>
    <w:p w:rsidR="004630B9" w:rsidRPr="0030370A" w:rsidRDefault="005B12C0" w:rsidP="004630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4630B9" w:rsidRPr="003037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4630B9" w:rsidRPr="0030370A">
        <w:rPr>
          <w:rFonts w:ascii="Arial" w:hAnsi="Arial" w:cs="Arial"/>
          <w:sz w:val="24"/>
          <w:szCs w:val="24"/>
        </w:rPr>
        <w:t>.201</w:t>
      </w:r>
      <w:r w:rsidR="00BF43B0">
        <w:rPr>
          <w:rFonts w:ascii="Arial" w:hAnsi="Arial" w:cs="Arial"/>
          <w:sz w:val="24"/>
          <w:szCs w:val="24"/>
        </w:rPr>
        <w:t>9</w:t>
      </w:r>
      <w:r w:rsidR="004630B9" w:rsidRPr="0030370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4630B9">
        <w:rPr>
          <w:rFonts w:ascii="Arial" w:hAnsi="Arial" w:cs="Arial"/>
          <w:sz w:val="24"/>
          <w:szCs w:val="24"/>
        </w:rPr>
        <w:t xml:space="preserve">                     </w:t>
      </w:r>
      <w:r w:rsidR="004630B9" w:rsidRPr="0030370A">
        <w:rPr>
          <w:rFonts w:ascii="Arial" w:hAnsi="Arial" w:cs="Arial"/>
          <w:sz w:val="24"/>
          <w:szCs w:val="24"/>
        </w:rPr>
        <w:t xml:space="preserve">                       № </w:t>
      </w:r>
      <w:r>
        <w:rPr>
          <w:rFonts w:ascii="Arial" w:hAnsi="Arial" w:cs="Arial"/>
          <w:sz w:val="24"/>
          <w:szCs w:val="24"/>
        </w:rPr>
        <w:t>6</w:t>
      </w:r>
    </w:p>
    <w:p w:rsidR="004630B9" w:rsidRPr="0030370A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30370A">
        <w:rPr>
          <w:rFonts w:ascii="Arial" w:hAnsi="Arial" w:cs="Arial"/>
          <w:sz w:val="24"/>
          <w:szCs w:val="24"/>
        </w:rPr>
        <w:t>с. Кривошеино</w:t>
      </w:r>
    </w:p>
    <w:p w:rsidR="004630B9" w:rsidRPr="0030370A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30370A">
        <w:rPr>
          <w:rFonts w:ascii="Arial" w:hAnsi="Arial" w:cs="Arial"/>
          <w:sz w:val="24"/>
          <w:szCs w:val="24"/>
        </w:rPr>
        <w:t>Томской области</w:t>
      </w:r>
    </w:p>
    <w:p w:rsidR="004630B9" w:rsidRPr="00BF43B0" w:rsidRDefault="004630B9" w:rsidP="004630B9">
      <w:pPr>
        <w:jc w:val="both"/>
        <w:rPr>
          <w:rFonts w:ascii="Arial" w:hAnsi="Arial" w:cs="Arial"/>
          <w:i/>
          <w:sz w:val="24"/>
          <w:szCs w:val="24"/>
        </w:rPr>
      </w:pPr>
    </w:p>
    <w:p w:rsidR="004630B9" w:rsidRPr="00BF43B0" w:rsidRDefault="004630B9" w:rsidP="00BF43B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F43B0">
        <w:rPr>
          <w:rFonts w:ascii="Arial" w:hAnsi="Arial" w:cs="Arial"/>
          <w:sz w:val="24"/>
          <w:szCs w:val="24"/>
        </w:rPr>
        <w:t xml:space="preserve">Об </w:t>
      </w:r>
      <w:r w:rsidR="00427018" w:rsidRPr="00BF43B0">
        <w:rPr>
          <w:rFonts w:ascii="Arial" w:hAnsi="Arial" w:cs="Arial"/>
          <w:sz w:val="24"/>
          <w:szCs w:val="24"/>
        </w:rPr>
        <w:t xml:space="preserve">отмене постановления Администрации Кривошеинского сельского поселения </w:t>
      </w:r>
      <w:r w:rsidR="00BF43B0" w:rsidRPr="00BF43B0">
        <w:rPr>
          <w:rFonts w:ascii="Arial" w:hAnsi="Arial" w:cs="Arial"/>
          <w:sz w:val="24"/>
          <w:szCs w:val="24"/>
        </w:rPr>
        <w:t>от 28.12.2018 № 177 «Об утверждении административного регламента по осуществлению муниципального жилищного контроля на территории муниципального образования Кривошеинское сельское поселение»</w:t>
      </w:r>
    </w:p>
    <w:p w:rsidR="004630B9" w:rsidRPr="00BF43B0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973150" w:rsidRPr="00BF43B0" w:rsidRDefault="00973150" w:rsidP="00973150">
      <w:pPr>
        <w:pStyle w:val="Standard"/>
        <w:snapToGrid w:val="0"/>
        <w:ind w:firstLine="708"/>
        <w:jc w:val="both"/>
        <w:rPr>
          <w:rFonts w:ascii="Arial" w:hAnsi="Arial" w:cs="Arial"/>
        </w:rPr>
      </w:pPr>
      <w:r w:rsidRPr="00BF43B0">
        <w:rPr>
          <w:rFonts w:ascii="Arial" w:hAnsi="Arial" w:cs="Arial"/>
        </w:rPr>
        <w:t>В связи с поступившим протестом Прокурора Кривошеинского района от 17.01.2019 №  42-2019</w:t>
      </w:r>
    </w:p>
    <w:p w:rsidR="004630B9" w:rsidRPr="00BF43B0" w:rsidRDefault="004630B9" w:rsidP="004630B9">
      <w:pPr>
        <w:jc w:val="center"/>
        <w:rPr>
          <w:rFonts w:ascii="Arial" w:hAnsi="Arial" w:cs="Arial"/>
          <w:sz w:val="24"/>
          <w:szCs w:val="24"/>
        </w:rPr>
      </w:pPr>
    </w:p>
    <w:p w:rsidR="004630B9" w:rsidRPr="00BF43B0" w:rsidRDefault="004630B9" w:rsidP="004630B9">
      <w:pPr>
        <w:jc w:val="both"/>
        <w:rPr>
          <w:rFonts w:ascii="Arial" w:hAnsi="Arial" w:cs="Arial"/>
          <w:sz w:val="24"/>
          <w:szCs w:val="24"/>
        </w:rPr>
      </w:pPr>
      <w:r w:rsidRPr="00BF43B0">
        <w:rPr>
          <w:rFonts w:ascii="Arial" w:hAnsi="Arial" w:cs="Arial"/>
          <w:sz w:val="24"/>
          <w:szCs w:val="24"/>
        </w:rPr>
        <w:t>ПОСТАНОВЛЯЮ:</w:t>
      </w:r>
    </w:p>
    <w:p w:rsidR="00427018" w:rsidRPr="00BF43B0" w:rsidRDefault="004B18A6" w:rsidP="0042701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F43B0">
        <w:rPr>
          <w:rFonts w:ascii="Arial" w:hAnsi="Arial" w:cs="Arial"/>
          <w:sz w:val="24"/>
          <w:szCs w:val="24"/>
        </w:rPr>
        <w:t xml:space="preserve">1. </w:t>
      </w:r>
      <w:r w:rsidR="00427018" w:rsidRPr="00BF43B0">
        <w:rPr>
          <w:rFonts w:ascii="Arial" w:hAnsi="Arial" w:cs="Arial"/>
          <w:sz w:val="24"/>
          <w:szCs w:val="24"/>
        </w:rPr>
        <w:t>Отменит</w:t>
      </w:r>
      <w:r w:rsidR="0066334A" w:rsidRPr="00BF43B0">
        <w:rPr>
          <w:rFonts w:ascii="Arial" w:hAnsi="Arial" w:cs="Arial"/>
          <w:sz w:val="24"/>
          <w:szCs w:val="24"/>
        </w:rPr>
        <w:t>ь</w:t>
      </w:r>
      <w:r w:rsidR="00427018" w:rsidRPr="00BF43B0">
        <w:rPr>
          <w:rFonts w:ascii="Arial" w:hAnsi="Arial" w:cs="Arial"/>
          <w:sz w:val="24"/>
          <w:szCs w:val="24"/>
        </w:rPr>
        <w:t xml:space="preserve"> постановление Администрации Кривошеинского сельского поселения </w:t>
      </w:r>
      <w:r w:rsidR="00BF43B0" w:rsidRPr="00BF43B0">
        <w:rPr>
          <w:rFonts w:ascii="Arial" w:hAnsi="Arial" w:cs="Arial"/>
          <w:sz w:val="24"/>
          <w:szCs w:val="24"/>
        </w:rPr>
        <w:t>от 28.12.2018 № 177 «Об утверждении административного регламента по осуществлению муниципального жилищного контроля на территории муниципального образования Кривошеинское сельское поселение»</w:t>
      </w:r>
      <w:r w:rsidR="0066334A" w:rsidRPr="00BF43B0">
        <w:rPr>
          <w:rFonts w:ascii="Arial" w:hAnsi="Arial" w:cs="Arial"/>
          <w:sz w:val="24"/>
          <w:szCs w:val="24"/>
        </w:rPr>
        <w:t>.</w:t>
      </w:r>
    </w:p>
    <w:p w:rsidR="004B18A6" w:rsidRPr="00BF43B0" w:rsidRDefault="004B18A6" w:rsidP="00427018">
      <w:pPr>
        <w:ind w:firstLine="567"/>
        <w:rPr>
          <w:rFonts w:ascii="Arial" w:hAnsi="Arial" w:cs="Arial"/>
          <w:sz w:val="24"/>
          <w:szCs w:val="24"/>
        </w:rPr>
      </w:pPr>
      <w:r w:rsidRPr="00BF43B0">
        <w:rPr>
          <w:rFonts w:ascii="Arial" w:hAnsi="Arial" w:cs="Arial"/>
          <w:sz w:val="24"/>
          <w:szCs w:val="24"/>
        </w:rPr>
        <w:t xml:space="preserve">2.Настоящее постановление вступает в силу </w:t>
      </w:r>
      <w:proofErr w:type="gramStart"/>
      <w:r w:rsidRPr="00BF43B0">
        <w:rPr>
          <w:rFonts w:ascii="Arial" w:hAnsi="Arial" w:cs="Arial"/>
          <w:sz w:val="24"/>
          <w:szCs w:val="24"/>
        </w:rPr>
        <w:t>с даты</w:t>
      </w:r>
      <w:proofErr w:type="gramEnd"/>
      <w:r w:rsidRPr="00BF43B0">
        <w:rPr>
          <w:rFonts w:ascii="Arial" w:hAnsi="Arial" w:cs="Arial"/>
          <w:sz w:val="24"/>
          <w:szCs w:val="24"/>
        </w:rPr>
        <w:t xml:space="preserve"> его подписания.</w:t>
      </w:r>
    </w:p>
    <w:p w:rsidR="004B18A6" w:rsidRPr="00DB5E2C" w:rsidRDefault="004B18A6" w:rsidP="004B18A6">
      <w:pPr>
        <w:jc w:val="both"/>
        <w:rPr>
          <w:rFonts w:ascii="Arial" w:hAnsi="Arial" w:cs="Arial"/>
          <w:sz w:val="24"/>
          <w:szCs w:val="24"/>
        </w:rPr>
      </w:pPr>
      <w:r w:rsidRPr="00BF43B0">
        <w:rPr>
          <w:rFonts w:ascii="Arial" w:hAnsi="Arial" w:cs="Arial"/>
          <w:sz w:val="24"/>
          <w:szCs w:val="24"/>
        </w:rPr>
        <w:t xml:space="preserve">         3.Настоящее постановление подлежит размещению на официальном сайте муниципального образования  Кривошеинское сельское поселение в информационно – телекоммуникационной сети</w:t>
      </w:r>
      <w:r w:rsidRPr="00DB5E2C">
        <w:rPr>
          <w:rFonts w:ascii="Arial" w:hAnsi="Arial" w:cs="Arial"/>
          <w:sz w:val="24"/>
          <w:szCs w:val="24"/>
        </w:rPr>
        <w:t xml:space="preserve"> «Интернет» и в Сборнике нормативных актов Администрации Кривошеинского сельского поселения.</w:t>
      </w:r>
    </w:p>
    <w:p w:rsidR="004B18A6" w:rsidRPr="00DB5E2C" w:rsidRDefault="004B18A6" w:rsidP="004B18A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B5E2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B5E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5E2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 w:val="24"/>
          <w:szCs w:val="24"/>
        </w:rPr>
        <w:t>Управляющего делами Администрации</w:t>
      </w:r>
      <w:r w:rsidRPr="00DB5E2C">
        <w:rPr>
          <w:rFonts w:ascii="Arial" w:hAnsi="Arial" w:cs="Arial"/>
          <w:sz w:val="24"/>
          <w:szCs w:val="24"/>
        </w:rPr>
        <w:t xml:space="preserve"> Кривошеинского сельского поселения.</w:t>
      </w:r>
    </w:p>
    <w:p w:rsidR="004B18A6" w:rsidRDefault="004B18A6" w:rsidP="004B18A6">
      <w:pPr>
        <w:jc w:val="both"/>
        <w:rPr>
          <w:rFonts w:ascii="Arial" w:hAnsi="Arial" w:cs="Arial"/>
          <w:sz w:val="24"/>
          <w:szCs w:val="24"/>
        </w:rPr>
      </w:pPr>
    </w:p>
    <w:p w:rsidR="00BF43B0" w:rsidRPr="00DB5E2C" w:rsidRDefault="00BF43B0" w:rsidP="004B18A6">
      <w:pPr>
        <w:jc w:val="both"/>
        <w:rPr>
          <w:rFonts w:ascii="Arial" w:hAnsi="Arial" w:cs="Arial"/>
          <w:sz w:val="24"/>
          <w:szCs w:val="24"/>
        </w:rPr>
      </w:pPr>
    </w:p>
    <w:p w:rsidR="004B18A6" w:rsidRPr="00DB5E2C" w:rsidRDefault="004B18A6" w:rsidP="004B18A6">
      <w:pPr>
        <w:jc w:val="both"/>
        <w:rPr>
          <w:rFonts w:ascii="Arial" w:hAnsi="Arial" w:cs="Arial"/>
          <w:sz w:val="24"/>
          <w:szCs w:val="24"/>
        </w:rPr>
      </w:pPr>
    </w:p>
    <w:p w:rsidR="004B18A6" w:rsidRPr="00DB5E2C" w:rsidRDefault="004B18A6" w:rsidP="004B18A6">
      <w:pPr>
        <w:pStyle w:val="a3"/>
        <w:rPr>
          <w:rFonts w:ascii="Arial" w:hAnsi="Arial" w:cs="Arial"/>
          <w:sz w:val="24"/>
          <w:szCs w:val="24"/>
        </w:rPr>
      </w:pPr>
      <w:r w:rsidRPr="00DB5E2C">
        <w:rPr>
          <w:rFonts w:ascii="Arial" w:hAnsi="Arial" w:cs="Arial"/>
          <w:sz w:val="24"/>
          <w:szCs w:val="24"/>
        </w:rPr>
        <w:t>Глава Кривошеинского сельского поселения</w:t>
      </w:r>
      <w:r w:rsidR="00A91475">
        <w:rPr>
          <w:rFonts w:ascii="Arial" w:hAnsi="Arial" w:cs="Arial"/>
          <w:sz w:val="24"/>
          <w:szCs w:val="24"/>
        </w:rPr>
        <w:t xml:space="preserve">           (подпись)</w:t>
      </w:r>
      <w:r>
        <w:rPr>
          <w:rFonts w:ascii="Arial" w:hAnsi="Arial" w:cs="Arial"/>
          <w:sz w:val="24"/>
          <w:szCs w:val="24"/>
        </w:rPr>
        <w:t xml:space="preserve">         О.П.</w:t>
      </w:r>
      <w:r w:rsidR="006502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Казырский</w:t>
      </w:r>
      <w:r w:rsidRPr="00DB5E2C">
        <w:rPr>
          <w:rFonts w:ascii="Arial" w:hAnsi="Arial" w:cs="Arial"/>
          <w:sz w:val="24"/>
          <w:szCs w:val="24"/>
        </w:rPr>
        <w:tab/>
      </w:r>
    </w:p>
    <w:p w:rsidR="004630B9" w:rsidRPr="0030370A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4630B9" w:rsidRPr="0030370A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4630B9" w:rsidRPr="0030370A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BB3F3A" w:rsidRDefault="00BB3F3A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B3F3A" w:rsidRDefault="00BB3F3A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7A089E" w:rsidRPr="00847FF9" w:rsidRDefault="00C67717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Л.В. Сайнакова</w:t>
      </w:r>
    </w:p>
    <w:p w:rsidR="007A089E" w:rsidRPr="00847FF9" w:rsidRDefault="007A089E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8 (38251) </w:t>
      </w:r>
      <w:r w:rsidRPr="00847FF9">
        <w:rPr>
          <w:rFonts w:ascii="Arial" w:hAnsi="Arial" w:cs="Arial"/>
          <w:bCs/>
          <w:color w:val="000000" w:themeColor="text1"/>
          <w:sz w:val="16"/>
          <w:szCs w:val="16"/>
        </w:rPr>
        <w:t>2-2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9</w:t>
      </w:r>
      <w:r w:rsidRPr="00847FF9">
        <w:rPr>
          <w:rFonts w:ascii="Arial" w:hAnsi="Arial" w:cs="Arial"/>
          <w:bCs/>
          <w:color w:val="000000" w:themeColor="text1"/>
          <w:sz w:val="16"/>
          <w:szCs w:val="16"/>
        </w:rPr>
        <w:t>-</w:t>
      </w:r>
      <w:r w:rsidR="00C67717">
        <w:rPr>
          <w:rFonts w:ascii="Arial" w:hAnsi="Arial" w:cs="Arial"/>
          <w:bCs/>
          <w:color w:val="000000" w:themeColor="text1"/>
          <w:sz w:val="16"/>
          <w:szCs w:val="16"/>
        </w:rPr>
        <w:t>91</w:t>
      </w:r>
    </w:p>
    <w:p w:rsidR="004630B9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357EDB" w:rsidRDefault="00357EDB" w:rsidP="004630B9">
      <w:pPr>
        <w:jc w:val="both"/>
        <w:rPr>
          <w:rFonts w:ascii="Arial" w:hAnsi="Arial" w:cs="Arial"/>
          <w:sz w:val="24"/>
          <w:szCs w:val="24"/>
        </w:rPr>
      </w:pPr>
    </w:p>
    <w:p w:rsidR="003B0308" w:rsidRDefault="003B0308" w:rsidP="004630B9">
      <w:pPr>
        <w:jc w:val="both"/>
        <w:rPr>
          <w:rFonts w:ascii="Arial" w:hAnsi="Arial" w:cs="Arial"/>
          <w:sz w:val="24"/>
          <w:szCs w:val="24"/>
        </w:rPr>
      </w:pPr>
    </w:p>
    <w:p w:rsidR="003B0308" w:rsidRDefault="003B0308" w:rsidP="004630B9">
      <w:pPr>
        <w:jc w:val="both"/>
        <w:rPr>
          <w:rFonts w:ascii="Arial" w:hAnsi="Arial" w:cs="Arial"/>
          <w:sz w:val="24"/>
          <w:szCs w:val="24"/>
        </w:rPr>
      </w:pPr>
    </w:p>
    <w:sectPr w:rsidR="003B0308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2E4" w:rsidRDefault="00FB12E4" w:rsidP="0017288E">
      <w:r>
        <w:separator/>
      </w:r>
    </w:p>
  </w:endnote>
  <w:endnote w:type="continuationSeparator" w:id="0">
    <w:p w:rsidR="00FB12E4" w:rsidRDefault="00FB12E4" w:rsidP="00172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2E4" w:rsidRDefault="00FB12E4" w:rsidP="0017288E">
      <w:r>
        <w:separator/>
      </w:r>
    </w:p>
  </w:footnote>
  <w:footnote w:type="continuationSeparator" w:id="0">
    <w:p w:rsidR="00FB12E4" w:rsidRDefault="00FB12E4" w:rsidP="00172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0B9"/>
    <w:rsid w:val="000963B2"/>
    <w:rsid w:val="000A655F"/>
    <w:rsid w:val="000C6DAB"/>
    <w:rsid w:val="0017288E"/>
    <w:rsid w:val="00175F91"/>
    <w:rsid w:val="001A1A9B"/>
    <w:rsid w:val="002E2101"/>
    <w:rsid w:val="002F63FE"/>
    <w:rsid w:val="003540D2"/>
    <w:rsid w:val="00357EDB"/>
    <w:rsid w:val="003A0501"/>
    <w:rsid w:val="003B0308"/>
    <w:rsid w:val="00427018"/>
    <w:rsid w:val="004630B9"/>
    <w:rsid w:val="00483829"/>
    <w:rsid w:val="004B18A6"/>
    <w:rsid w:val="00512DBD"/>
    <w:rsid w:val="005B12C0"/>
    <w:rsid w:val="005D6DDC"/>
    <w:rsid w:val="00650201"/>
    <w:rsid w:val="00657908"/>
    <w:rsid w:val="0066334A"/>
    <w:rsid w:val="006D0E4A"/>
    <w:rsid w:val="006D44B9"/>
    <w:rsid w:val="0077684B"/>
    <w:rsid w:val="007A089E"/>
    <w:rsid w:val="007A582C"/>
    <w:rsid w:val="00961B2E"/>
    <w:rsid w:val="00973150"/>
    <w:rsid w:val="009C1B31"/>
    <w:rsid w:val="009D2924"/>
    <w:rsid w:val="00A41630"/>
    <w:rsid w:val="00A91475"/>
    <w:rsid w:val="00AB5378"/>
    <w:rsid w:val="00AE6517"/>
    <w:rsid w:val="00BB17BC"/>
    <w:rsid w:val="00BB3F3A"/>
    <w:rsid w:val="00BE6E9D"/>
    <w:rsid w:val="00BE75F6"/>
    <w:rsid w:val="00BF43B0"/>
    <w:rsid w:val="00C3389A"/>
    <w:rsid w:val="00C554C6"/>
    <w:rsid w:val="00C67717"/>
    <w:rsid w:val="00CE6DD9"/>
    <w:rsid w:val="00D24D35"/>
    <w:rsid w:val="00E07E4A"/>
    <w:rsid w:val="00E431BC"/>
    <w:rsid w:val="00E87AEF"/>
    <w:rsid w:val="00E9681B"/>
    <w:rsid w:val="00FB12E4"/>
    <w:rsid w:val="00FE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18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next w:val="a"/>
    <w:link w:val="a4"/>
    <w:uiPriority w:val="99"/>
    <w:rsid w:val="004B18A6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4B18A6"/>
    <w:rPr>
      <w:rFonts w:ascii="Times New Roman" w:eastAsia="Calibri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72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288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28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288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16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630"/>
    <w:rPr>
      <w:rFonts w:ascii="Tahoma" w:eastAsia="Calibri" w:hAnsi="Tahoma" w:cs="Tahoma"/>
      <w:sz w:val="16"/>
      <w:szCs w:val="16"/>
      <w:lang w:eastAsia="ru-RU"/>
    </w:rPr>
  </w:style>
  <w:style w:type="paragraph" w:customStyle="1" w:styleId="Standard">
    <w:name w:val="Standard"/>
    <w:rsid w:val="0097315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2019-01-25T06:51:00Z</cp:lastPrinted>
  <dcterms:created xsi:type="dcterms:W3CDTF">2018-07-12T05:53:00Z</dcterms:created>
  <dcterms:modified xsi:type="dcterms:W3CDTF">2019-02-08T01:47:00Z</dcterms:modified>
</cp:coreProperties>
</file>